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EBE" w:rsidRDefault="004C7EBE" w:rsidP="004C7EBE">
      <w:pPr>
        <w:pStyle w:val="NoSpacing"/>
      </w:pPr>
      <w:r>
        <w:rPr>
          <w:u w:val="single"/>
        </w:rPr>
        <w:t>John PHELYP</w:t>
      </w:r>
      <w:r>
        <w:t xml:space="preserve">      (fl.1483)</w:t>
      </w:r>
    </w:p>
    <w:p w:rsidR="004C7EBE" w:rsidRDefault="004C7EBE" w:rsidP="004C7EBE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Wheel wright.</w:t>
      </w:r>
      <w:proofErr w:type="gramEnd"/>
    </w:p>
    <w:p w:rsidR="004C7EBE" w:rsidRDefault="004C7EBE" w:rsidP="004C7EBE">
      <w:pPr>
        <w:pStyle w:val="NoSpacing"/>
      </w:pPr>
    </w:p>
    <w:p w:rsidR="004C7EBE" w:rsidRDefault="004C7EBE" w:rsidP="004C7EBE">
      <w:pPr>
        <w:pStyle w:val="NoSpacing"/>
      </w:pPr>
    </w:p>
    <w:p w:rsidR="004C7EBE" w:rsidRDefault="004C7EBE" w:rsidP="004C7EBE">
      <w:pPr>
        <w:pStyle w:val="NoSpacing"/>
      </w:pPr>
      <w:r>
        <w:tab/>
        <w:t>1483</w:t>
      </w:r>
      <w:r>
        <w:tab/>
        <w:t xml:space="preserve">John </w:t>
      </w:r>
      <w:proofErr w:type="spellStart"/>
      <w:proofErr w:type="gramStart"/>
      <w:r>
        <w:t>Saunder</w:t>
      </w:r>
      <w:proofErr w:type="spellEnd"/>
      <w:r>
        <w:t>(</w:t>
      </w:r>
      <w:proofErr w:type="gramEnd"/>
      <w:r>
        <w:t xml:space="preserve">q.v.) brought a plaint of debt against him, Joan </w:t>
      </w:r>
      <w:proofErr w:type="spellStart"/>
      <w:r>
        <w:t>Fysher</w:t>
      </w:r>
      <w:proofErr w:type="spellEnd"/>
      <w:r>
        <w:t>(q.v.)</w:t>
      </w:r>
    </w:p>
    <w:p w:rsidR="004C7EBE" w:rsidRDefault="004C7EBE" w:rsidP="004C7EBE">
      <w:pPr>
        <w:pStyle w:val="NoSpacing"/>
        <w:ind w:left="1440"/>
      </w:pPr>
      <w:proofErr w:type="gramStart"/>
      <w:r>
        <w:t>and</w:t>
      </w:r>
      <w:proofErr w:type="gramEnd"/>
      <w:r>
        <w:t xml:space="preserve"> Edmund </w:t>
      </w:r>
      <w:proofErr w:type="spellStart"/>
      <w:r>
        <w:t>Brounyng</w:t>
      </w:r>
      <w:proofErr w:type="spellEnd"/>
      <w:r>
        <w:t xml:space="preserve"> of Leicester(q.v.), the executors of John </w:t>
      </w:r>
      <w:proofErr w:type="spellStart"/>
      <w:r>
        <w:t>Fyssher</w:t>
      </w:r>
      <w:proofErr w:type="spellEnd"/>
      <w:r>
        <w:t xml:space="preserve"> of London, brewer.</w:t>
      </w:r>
    </w:p>
    <w:p w:rsidR="004C7EBE" w:rsidRPr="004C7EBE" w:rsidRDefault="004C7EBE" w:rsidP="004C7EBE">
      <w:pPr>
        <w:pStyle w:val="NoSpacing"/>
        <w:ind w:left="720" w:hanging="720"/>
        <w:rPr>
          <w:sz w:val="22"/>
          <w:szCs w:val="22"/>
        </w:rPr>
      </w:pPr>
      <w:r>
        <w:tab/>
      </w:r>
      <w:r>
        <w:tab/>
      </w:r>
      <w:bookmarkStart w:id="0" w:name="_GoBack"/>
      <w:r w:rsidRPr="004C7EBE">
        <w:rPr>
          <w:sz w:val="22"/>
          <w:szCs w:val="22"/>
        </w:rPr>
        <w:t>(</w:t>
      </w:r>
      <w:hyperlink r:id="rId7" w:history="1">
        <w:r w:rsidRPr="004C7EBE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4C7EBE">
        <w:rPr>
          <w:sz w:val="22"/>
          <w:szCs w:val="22"/>
        </w:rPr>
        <w:t>)</w:t>
      </w:r>
    </w:p>
    <w:bookmarkEnd w:id="0"/>
    <w:p w:rsidR="004C7EBE" w:rsidRDefault="004C7EBE" w:rsidP="004C7EBE">
      <w:pPr>
        <w:pStyle w:val="NoSpacing"/>
        <w:ind w:left="720" w:hanging="720"/>
      </w:pPr>
    </w:p>
    <w:p w:rsidR="004C7EBE" w:rsidRDefault="004C7EBE" w:rsidP="004C7EBE">
      <w:pPr>
        <w:pStyle w:val="NoSpacing"/>
        <w:ind w:left="720" w:hanging="720"/>
      </w:pPr>
    </w:p>
    <w:p w:rsidR="00E47068" w:rsidRPr="00C009D8" w:rsidRDefault="004C7EBE" w:rsidP="004C7EBE">
      <w:pPr>
        <w:pStyle w:val="NoSpacing"/>
      </w:pPr>
      <w:r>
        <w:t>2 January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EBE" w:rsidRDefault="004C7EBE" w:rsidP="00920DE3">
      <w:pPr>
        <w:spacing w:after="0" w:line="240" w:lineRule="auto"/>
      </w:pPr>
      <w:r>
        <w:separator/>
      </w:r>
    </w:p>
  </w:endnote>
  <w:endnote w:type="continuationSeparator" w:id="0">
    <w:p w:rsidR="004C7EBE" w:rsidRDefault="004C7E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EBE" w:rsidRDefault="004C7EBE" w:rsidP="00920DE3">
      <w:pPr>
        <w:spacing w:after="0" w:line="240" w:lineRule="auto"/>
      </w:pPr>
      <w:r>
        <w:separator/>
      </w:r>
    </w:p>
  </w:footnote>
  <w:footnote w:type="continuationSeparator" w:id="0">
    <w:p w:rsidR="004C7EBE" w:rsidRDefault="004C7E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EBE"/>
    <w:rsid w:val="00120749"/>
    <w:rsid w:val="004C7EB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C7EB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C7EB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C7EB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C7E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2015-01-13T22:17:00Z</dcterms:created>
  <dcterms:modified xsi:type="dcterms:W3CDTF">2015-01-13T22:18:00Z</dcterms:modified>
</cp:coreProperties>
</file>